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C798" w14:textId="4BA8E826" w:rsidR="00A217E1" w:rsidRPr="00310D27" w:rsidRDefault="00A217E1" w:rsidP="000322E5">
      <w:pPr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BA08F72" w14:textId="03570731" w:rsidR="00A217E1" w:rsidRPr="00310D27" w:rsidRDefault="002A4508" w:rsidP="002A4508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10D2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BB8BB6" wp14:editId="37B243BA">
            <wp:extent cx="2171700" cy="870942"/>
            <wp:effectExtent l="0" t="0" r="0" b="0"/>
            <wp:docPr id="2026471235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71235" name="Picture 2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056" cy="88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BCAC6" w14:textId="794834F7" w:rsidR="00003341" w:rsidRPr="00310D27" w:rsidRDefault="00003341" w:rsidP="007367C0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310D27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1909B0F6" w14:textId="2887C923" w:rsidR="00003341" w:rsidRPr="00310D27" w:rsidRDefault="0069372C" w:rsidP="000033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>Sarah Wynn Benton</w:t>
      </w:r>
    </w:p>
    <w:p w14:paraId="4239BC65" w14:textId="14C0FE39" w:rsidR="00003341" w:rsidRPr="00310D27" w:rsidRDefault="00003341" w:rsidP="000033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 xml:space="preserve">BRAVE Public Relations </w:t>
      </w:r>
    </w:p>
    <w:p w14:paraId="0049CEBF" w14:textId="77777777" w:rsidR="000322E5" w:rsidRPr="00310D27" w:rsidRDefault="00003341" w:rsidP="000033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>404.233.3993</w:t>
      </w:r>
    </w:p>
    <w:p w14:paraId="76C186FA" w14:textId="1A7AC3FD" w:rsidR="00003341" w:rsidRPr="00310D27" w:rsidRDefault="00000000" w:rsidP="00003341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5" w:history="1">
        <w:r w:rsidR="0069372C" w:rsidRPr="00310D27">
          <w:rPr>
            <w:rStyle w:val="Hyperlink"/>
            <w:rFonts w:ascii="Arial" w:hAnsi="Arial" w:cs="Arial"/>
            <w:sz w:val="20"/>
            <w:szCs w:val="20"/>
          </w:rPr>
          <w:t>sbenton@emailbrave.com</w:t>
        </w:r>
      </w:hyperlink>
      <w:r w:rsidR="0069372C" w:rsidRPr="00310D27">
        <w:rPr>
          <w:rFonts w:ascii="Arial" w:hAnsi="Arial" w:cs="Arial"/>
          <w:sz w:val="20"/>
          <w:szCs w:val="20"/>
        </w:rPr>
        <w:t xml:space="preserve"> </w:t>
      </w:r>
      <w:r w:rsidR="00003341" w:rsidRPr="00310D27">
        <w:rPr>
          <w:rFonts w:ascii="Arial" w:hAnsi="Arial" w:cs="Arial"/>
          <w:sz w:val="20"/>
          <w:szCs w:val="20"/>
        </w:rPr>
        <w:t xml:space="preserve"> </w:t>
      </w:r>
    </w:p>
    <w:p w14:paraId="2CA8F4E0" w14:textId="04227E2F" w:rsidR="00C37B60" w:rsidRPr="00310D27" w:rsidRDefault="005051B8" w:rsidP="00C37B6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22026CC7" w14:textId="77777777" w:rsidR="005664F4" w:rsidRPr="00310D27" w:rsidRDefault="005664F4" w:rsidP="005664F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98FA0B" w14:textId="3D744E6D" w:rsidR="00C37B60" w:rsidRPr="00310D27" w:rsidRDefault="00C37B60" w:rsidP="0000334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Tanger Outlets </w:t>
      </w:r>
      <w:r w:rsidR="002A4508" w:rsidRPr="00310D27">
        <w:rPr>
          <w:rFonts w:ascii="Arial" w:hAnsi="Arial" w:cs="Arial"/>
          <w:b/>
          <w:bCs/>
          <w:sz w:val="20"/>
          <w:szCs w:val="20"/>
          <w:u w:val="single"/>
        </w:rPr>
        <w:t>Grand Rapids</w:t>
      </w:r>
      <w:r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 Hosts </w:t>
      </w:r>
      <w:r w:rsidR="002A4508" w:rsidRPr="00310D27">
        <w:rPr>
          <w:rFonts w:ascii="Arial" w:hAnsi="Arial" w:cs="Arial"/>
          <w:b/>
          <w:bCs/>
          <w:sz w:val="20"/>
          <w:szCs w:val="20"/>
          <w:u w:val="single"/>
        </w:rPr>
        <w:t>TangerPink Bike Ride Event</w:t>
      </w:r>
      <w:r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73942"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with </w:t>
      </w:r>
      <w:r w:rsidR="002A4508" w:rsidRPr="00310D27">
        <w:rPr>
          <w:rFonts w:ascii="Arial" w:hAnsi="Arial" w:cs="Arial"/>
          <w:b/>
          <w:bCs/>
          <w:sz w:val="20"/>
          <w:szCs w:val="20"/>
          <w:u w:val="single"/>
        </w:rPr>
        <w:t>Gilda’s Club Grand Rapids to</w:t>
      </w:r>
      <w:r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 Support Breast Cancer Awareness</w:t>
      </w:r>
      <w:r w:rsidR="00312815"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 and Research Efforts</w:t>
      </w:r>
      <w:r w:rsidR="00DC6EC8" w:rsidRPr="00310D2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F33CEB" w:rsidRPr="00310D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A4508" w:rsidRPr="00310D27">
        <w:rPr>
          <w:rFonts w:ascii="Arial" w:hAnsi="Arial" w:cs="Arial"/>
          <w:b/>
          <w:bCs/>
          <w:sz w:val="20"/>
          <w:szCs w:val="20"/>
          <w:u w:val="single"/>
        </w:rPr>
        <w:t>Oct</w:t>
      </w:r>
      <w:r w:rsidR="005051B8" w:rsidRPr="00310D27">
        <w:rPr>
          <w:rFonts w:ascii="Arial" w:hAnsi="Arial" w:cs="Arial"/>
          <w:b/>
          <w:bCs/>
          <w:sz w:val="20"/>
          <w:szCs w:val="20"/>
          <w:u w:val="single"/>
        </w:rPr>
        <w:t>. 3</w:t>
      </w:r>
    </w:p>
    <w:p w14:paraId="4B90433A" w14:textId="3F5BAC0F" w:rsidR="00003341" w:rsidRPr="00310D27" w:rsidRDefault="00310D27" w:rsidP="00C37B60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310D27">
        <w:rPr>
          <w:rFonts w:ascii="Arial" w:hAnsi="Arial" w:cs="Arial"/>
          <w:i/>
          <w:iCs/>
          <w:sz w:val="20"/>
          <w:szCs w:val="20"/>
        </w:rPr>
        <w:t>West Michigan</w:t>
      </w:r>
      <w:r w:rsidR="00C37B60" w:rsidRPr="00310D27">
        <w:rPr>
          <w:rFonts w:ascii="Arial" w:hAnsi="Arial" w:cs="Arial"/>
          <w:i/>
          <w:iCs/>
          <w:sz w:val="20"/>
          <w:szCs w:val="20"/>
        </w:rPr>
        <w:t xml:space="preserve"> community </w:t>
      </w:r>
      <w:r w:rsidR="002A4508" w:rsidRPr="00310D27">
        <w:rPr>
          <w:rFonts w:ascii="Arial" w:hAnsi="Arial" w:cs="Arial"/>
          <w:i/>
          <w:iCs/>
          <w:sz w:val="20"/>
          <w:szCs w:val="20"/>
        </w:rPr>
        <w:t xml:space="preserve">is </w:t>
      </w:r>
      <w:r w:rsidR="00C37B60" w:rsidRPr="00310D27">
        <w:rPr>
          <w:rFonts w:ascii="Arial" w:hAnsi="Arial" w:cs="Arial"/>
          <w:i/>
          <w:iCs/>
          <w:sz w:val="20"/>
          <w:szCs w:val="20"/>
        </w:rPr>
        <w:t xml:space="preserve">invited </w:t>
      </w:r>
      <w:r w:rsidR="00F33CEB" w:rsidRPr="00310D27">
        <w:rPr>
          <w:rFonts w:ascii="Arial" w:hAnsi="Arial" w:cs="Arial"/>
          <w:i/>
          <w:iCs/>
          <w:sz w:val="20"/>
          <w:szCs w:val="20"/>
        </w:rPr>
        <w:t xml:space="preserve">for </w:t>
      </w:r>
      <w:r w:rsidR="008B624D" w:rsidRPr="00310D27">
        <w:rPr>
          <w:rFonts w:ascii="Arial" w:hAnsi="Arial" w:cs="Arial"/>
          <w:i/>
          <w:iCs/>
          <w:sz w:val="20"/>
          <w:szCs w:val="20"/>
        </w:rPr>
        <w:t xml:space="preserve">themed </w:t>
      </w:r>
      <w:r w:rsidR="007B4D34" w:rsidRPr="00310D27">
        <w:rPr>
          <w:rFonts w:ascii="Arial" w:hAnsi="Arial" w:cs="Arial"/>
          <w:i/>
          <w:iCs/>
          <w:sz w:val="20"/>
          <w:szCs w:val="20"/>
        </w:rPr>
        <w:t>acti</w:t>
      </w:r>
      <w:r w:rsidR="008B624D" w:rsidRPr="00310D27">
        <w:rPr>
          <w:rFonts w:ascii="Arial" w:hAnsi="Arial" w:cs="Arial"/>
          <w:i/>
          <w:iCs/>
          <w:sz w:val="20"/>
          <w:szCs w:val="20"/>
        </w:rPr>
        <w:t xml:space="preserve">vities, </w:t>
      </w:r>
      <w:r w:rsidR="00C37B60" w:rsidRPr="00310D27">
        <w:rPr>
          <w:rFonts w:ascii="Arial" w:hAnsi="Arial" w:cs="Arial"/>
          <w:i/>
          <w:iCs/>
          <w:sz w:val="20"/>
          <w:szCs w:val="20"/>
        </w:rPr>
        <w:t xml:space="preserve">exclusive </w:t>
      </w:r>
      <w:r w:rsidR="00F33CEB" w:rsidRPr="00310D27">
        <w:rPr>
          <w:rFonts w:ascii="Arial" w:hAnsi="Arial" w:cs="Arial"/>
          <w:i/>
          <w:iCs/>
          <w:sz w:val="20"/>
          <w:szCs w:val="20"/>
        </w:rPr>
        <w:t>shopping deals</w:t>
      </w:r>
      <w:r w:rsidR="00C37B60" w:rsidRPr="00310D27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8B624D" w:rsidRPr="00310D27">
        <w:rPr>
          <w:rFonts w:ascii="Arial" w:hAnsi="Arial" w:cs="Arial"/>
          <w:i/>
          <w:iCs/>
          <w:sz w:val="20"/>
          <w:szCs w:val="20"/>
        </w:rPr>
        <w:t>donation opportunities</w:t>
      </w:r>
      <w:r w:rsidR="00C37B60" w:rsidRPr="00310D27">
        <w:rPr>
          <w:rFonts w:ascii="Arial" w:hAnsi="Arial" w:cs="Arial"/>
          <w:i/>
          <w:iCs/>
          <w:sz w:val="20"/>
          <w:szCs w:val="20"/>
        </w:rPr>
        <w:t xml:space="preserve"> </w:t>
      </w:r>
      <w:r w:rsidR="00E338E7" w:rsidRPr="00310D27">
        <w:rPr>
          <w:rFonts w:ascii="Arial" w:hAnsi="Arial" w:cs="Arial"/>
          <w:i/>
          <w:iCs/>
          <w:sz w:val="20"/>
          <w:szCs w:val="20"/>
        </w:rPr>
        <w:t>honoring</w:t>
      </w:r>
      <w:r w:rsidR="00F33CEB" w:rsidRPr="00310D27">
        <w:rPr>
          <w:rFonts w:ascii="Arial" w:hAnsi="Arial" w:cs="Arial"/>
          <w:i/>
          <w:iCs/>
          <w:sz w:val="20"/>
          <w:szCs w:val="20"/>
        </w:rPr>
        <w:t xml:space="preserve"> 30th anniversary of </w:t>
      </w:r>
      <w:r w:rsidR="00E144BE" w:rsidRPr="00310D27">
        <w:rPr>
          <w:rFonts w:ascii="Arial" w:hAnsi="Arial" w:cs="Arial"/>
          <w:i/>
          <w:iCs/>
          <w:sz w:val="20"/>
          <w:szCs w:val="20"/>
        </w:rPr>
        <w:t>supporting breast cancer research and awareness</w:t>
      </w:r>
    </w:p>
    <w:p w14:paraId="23CEE42E" w14:textId="77777777" w:rsidR="00C37B60" w:rsidRPr="00310D27" w:rsidRDefault="00C37B60" w:rsidP="00C37B6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97FE7AF" w14:textId="7F333D39" w:rsidR="006351B3" w:rsidRPr="00310D27" w:rsidRDefault="005051B8" w:rsidP="003128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 xml:space="preserve">Grand Rapids, MI </w:t>
      </w:r>
      <w:r w:rsidR="00003341" w:rsidRPr="00310D27">
        <w:rPr>
          <w:rFonts w:ascii="Arial" w:hAnsi="Arial" w:cs="Arial"/>
          <w:b/>
          <w:bCs/>
          <w:sz w:val="20"/>
          <w:szCs w:val="20"/>
        </w:rPr>
        <w:t>(</w:t>
      </w:r>
      <w:r w:rsidRPr="00310D27">
        <w:rPr>
          <w:rFonts w:ascii="Arial" w:hAnsi="Arial" w:cs="Arial"/>
          <w:b/>
          <w:bCs/>
          <w:sz w:val="20"/>
          <w:szCs w:val="20"/>
        </w:rPr>
        <w:t>Sept</w:t>
      </w:r>
      <w:r w:rsidR="00003341" w:rsidRPr="00310D2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10D27">
        <w:rPr>
          <w:rFonts w:ascii="Arial" w:hAnsi="Arial" w:cs="Arial"/>
          <w:b/>
          <w:bCs/>
          <w:sz w:val="20"/>
          <w:szCs w:val="20"/>
        </w:rPr>
        <w:t>26</w:t>
      </w:r>
      <w:r w:rsidR="00003341" w:rsidRPr="00310D27">
        <w:rPr>
          <w:rFonts w:ascii="Arial" w:hAnsi="Arial" w:cs="Arial"/>
          <w:b/>
          <w:bCs/>
          <w:sz w:val="20"/>
          <w:szCs w:val="20"/>
        </w:rPr>
        <w:t xml:space="preserve">, 2024) – </w:t>
      </w:r>
      <w:r w:rsidR="00141953" w:rsidRPr="00310D27">
        <w:rPr>
          <w:rFonts w:ascii="Arial" w:hAnsi="Arial" w:cs="Arial"/>
          <w:b/>
          <w:bCs/>
          <w:sz w:val="20"/>
          <w:szCs w:val="20"/>
        </w:rPr>
        <w:t xml:space="preserve">Tanger Outlets </w:t>
      </w:r>
      <w:r w:rsidR="002A4508" w:rsidRPr="00310D27">
        <w:rPr>
          <w:rFonts w:ascii="Arial" w:hAnsi="Arial" w:cs="Arial"/>
          <w:b/>
          <w:bCs/>
          <w:sz w:val="20"/>
          <w:szCs w:val="20"/>
        </w:rPr>
        <w:t>Grand Rapids</w:t>
      </w:r>
      <w:r w:rsidR="00141953" w:rsidRPr="00310D27">
        <w:rPr>
          <w:rFonts w:ascii="Arial" w:hAnsi="Arial" w:cs="Arial"/>
          <w:sz w:val="20"/>
          <w:szCs w:val="20"/>
        </w:rPr>
        <w:t xml:space="preserve"> </w:t>
      </w:r>
      <w:r w:rsidR="00F33CEB" w:rsidRPr="00310D27">
        <w:rPr>
          <w:rFonts w:ascii="Arial" w:hAnsi="Arial" w:cs="Arial"/>
          <w:sz w:val="20"/>
          <w:szCs w:val="20"/>
        </w:rPr>
        <w:t xml:space="preserve">will </w:t>
      </w:r>
      <w:r w:rsidR="00141953" w:rsidRPr="00310D27">
        <w:rPr>
          <w:rFonts w:ascii="Arial" w:hAnsi="Arial" w:cs="Arial"/>
          <w:sz w:val="20"/>
          <w:szCs w:val="20"/>
        </w:rPr>
        <w:t>host</w:t>
      </w:r>
      <w:r w:rsidR="002A4508" w:rsidRPr="00310D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508" w:rsidRPr="00310D27">
        <w:rPr>
          <w:rFonts w:ascii="Arial" w:hAnsi="Arial" w:cs="Arial"/>
          <w:sz w:val="20"/>
          <w:szCs w:val="20"/>
        </w:rPr>
        <w:t>TangerPink</w:t>
      </w:r>
      <w:proofErr w:type="spellEnd"/>
      <w:r w:rsidR="002A4508" w:rsidRPr="00310D27">
        <w:rPr>
          <w:rFonts w:ascii="Arial" w:hAnsi="Arial" w:cs="Arial"/>
          <w:sz w:val="20"/>
          <w:szCs w:val="20"/>
        </w:rPr>
        <w:t xml:space="preserve"> Bike Ride</w:t>
      </w:r>
      <w:r w:rsidR="00141953" w:rsidRPr="00310D27">
        <w:rPr>
          <w:rFonts w:ascii="Arial" w:hAnsi="Arial" w:cs="Arial"/>
          <w:sz w:val="20"/>
          <w:szCs w:val="20"/>
        </w:rPr>
        <w:t xml:space="preserve"> on</w:t>
      </w:r>
      <w:r w:rsidRPr="00310D27">
        <w:rPr>
          <w:rFonts w:ascii="Arial" w:hAnsi="Arial" w:cs="Arial"/>
          <w:sz w:val="20"/>
          <w:szCs w:val="20"/>
        </w:rPr>
        <w:t xml:space="preserve"> Thursday, </w:t>
      </w:r>
      <w:r w:rsidR="002A4508" w:rsidRPr="00310D27">
        <w:rPr>
          <w:rFonts w:ascii="Arial" w:hAnsi="Arial" w:cs="Arial"/>
          <w:sz w:val="20"/>
          <w:szCs w:val="20"/>
        </w:rPr>
        <w:t>Oct</w:t>
      </w:r>
      <w:r w:rsidRPr="00310D27">
        <w:rPr>
          <w:rFonts w:ascii="Arial" w:hAnsi="Arial" w:cs="Arial"/>
          <w:sz w:val="20"/>
          <w:szCs w:val="20"/>
        </w:rPr>
        <w:t>.</w:t>
      </w:r>
      <w:r w:rsidR="002A4508" w:rsidRPr="00310D27">
        <w:rPr>
          <w:rFonts w:ascii="Arial" w:hAnsi="Arial" w:cs="Arial"/>
          <w:sz w:val="20"/>
          <w:szCs w:val="20"/>
        </w:rPr>
        <w:t xml:space="preserve"> 3 from 5</w:t>
      </w:r>
      <w:r w:rsidRPr="00310D27">
        <w:rPr>
          <w:rFonts w:ascii="Arial" w:hAnsi="Arial" w:cs="Arial"/>
          <w:sz w:val="20"/>
          <w:szCs w:val="20"/>
        </w:rPr>
        <w:t xml:space="preserve"> – </w:t>
      </w:r>
      <w:r w:rsidR="002A4508" w:rsidRPr="00310D27">
        <w:rPr>
          <w:rFonts w:ascii="Arial" w:hAnsi="Arial" w:cs="Arial"/>
          <w:sz w:val="20"/>
          <w:szCs w:val="20"/>
        </w:rPr>
        <w:t>7:30</w:t>
      </w:r>
      <w:r w:rsidRPr="00310D27">
        <w:rPr>
          <w:rFonts w:ascii="Arial" w:hAnsi="Arial" w:cs="Arial"/>
          <w:sz w:val="20"/>
          <w:szCs w:val="20"/>
        </w:rPr>
        <w:t xml:space="preserve"> p.m.</w:t>
      </w:r>
      <w:r w:rsidR="002A4508" w:rsidRPr="00310D27">
        <w:rPr>
          <w:rFonts w:ascii="Arial" w:hAnsi="Arial" w:cs="Arial"/>
          <w:sz w:val="20"/>
          <w:szCs w:val="20"/>
        </w:rPr>
        <w:t xml:space="preserve"> </w:t>
      </w:r>
      <w:r w:rsidR="008B624D" w:rsidRPr="00310D27">
        <w:rPr>
          <w:rFonts w:ascii="Arial" w:hAnsi="Arial" w:cs="Arial"/>
          <w:sz w:val="20"/>
          <w:szCs w:val="20"/>
        </w:rPr>
        <w:t>in honor of</w:t>
      </w:r>
      <w:r w:rsidR="00141953" w:rsidRPr="00310D27">
        <w:rPr>
          <w:rFonts w:ascii="Arial" w:hAnsi="Arial" w:cs="Arial"/>
          <w:sz w:val="20"/>
          <w:szCs w:val="20"/>
        </w:rPr>
        <w:t xml:space="preserve"> Breast Cancer Awareness Month. </w:t>
      </w:r>
      <w:r w:rsidR="00310D27" w:rsidRPr="00310D27">
        <w:rPr>
          <w:rFonts w:ascii="Arial" w:hAnsi="Arial" w:cs="Arial"/>
          <w:sz w:val="20"/>
          <w:szCs w:val="20"/>
        </w:rPr>
        <w:t>This event</w:t>
      </w:r>
      <w:r w:rsidR="00312815" w:rsidRPr="00310D27">
        <w:rPr>
          <w:rFonts w:ascii="Arial" w:hAnsi="Arial" w:cs="Arial"/>
          <w:sz w:val="20"/>
          <w:szCs w:val="20"/>
        </w:rPr>
        <w:t xml:space="preserve"> features </w:t>
      </w:r>
      <w:bookmarkStart w:id="0" w:name="_Hlk178243576"/>
      <w:proofErr w:type="spellStart"/>
      <w:r w:rsidR="002A4508" w:rsidRPr="00310D27">
        <w:rPr>
          <w:rFonts w:ascii="Arial" w:hAnsi="Arial" w:cs="Arial"/>
          <w:sz w:val="20"/>
          <w:szCs w:val="20"/>
        </w:rPr>
        <w:t>TangerPink</w:t>
      </w:r>
      <w:proofErr w:type="spellEnd"/>
      <w:r w:rsidR="002A4508" w:rsidRPr="00310D27">
        <w:rPr>
          <w:rFonts w:ascii="Arial" w:hAnsi="Arial" w:cs="Arial"/>
          <w:sz w:val="20"/>
          <w:szCs w:val="20"/>
        </w:rPr>
        <w:t xml:space="preserve"> Vouchers</w:t>
      </w:r>
      <w:r w:rsidR="00473FFF" w:rsidRPr="00310D27">
        <w:rPr>
          <w:rFonts w:ascii="Arial" w:hAnsi="Arial" w:cs="Arial"/>
          <w:sz w:val="20"/>
          <w:szCs w:val="20"/>
        </w:rPr>
        <w:t xml:space="preserve"> sold onsite with all proceeds benefiting Gilda’s Club Grand Rapids, </w:t>
      </w:r>
      <w:r w:rsidR="00310D27" w:rsidRPr="00310D27">
        <w:rPr>
          <w:rFonts w:ascii="Arial" w:hAnsi="Arial" w:cs="Arial"/>
          <w:sz w:val="20"/>
          <w:szCs w:val="20"/>
        </w:rPr>
        <w:t xml:space="preserve">a </w:t>
      </w:r>
      <w:r w:rsidR="00473FFF" w:rsidRPr="00310D27">
        <w:rPr>
          <w:rFonts w:ascii="Arial" w:hAnsi="Arial" w:cs="Arial"/>
          <w:sz w:val="20"/>
          <w:szCs w:val="20"/>
        </w:rPr>
        <w:t xml:space="preserve">DJ and light refreshments </w:t>
      </w:r>
      <w:bookmarkEnd w:id="0"/>
      <w:r w:rsidR="00312815" w:rsidRPr="00310D27">
        <w:rPr>
          <w:rFonts w:ascii="Arial" w:hAnsi="Arial" w:cs="Arial"/>
          <w:sz w:val="20"/>
          <w:szCs w:val="20"/>
        </w:rPr>
        <w:t>while b</w:t>
      </w:r>
      <w:r w:rsidR="00141953" w:rsidRPr="00310D27">
        <w:rPr>
          <w:rFonts w:ascii="Arial" w:hAnsi="Arial" w:cs="Arial"/>
          <w:sz w:val="20"/>
          <w:szCs w:val="20"/>
        </w:rPr>
        <w:t>ring</w:t>
      </w:r>
      <w:r w:rsidR="00312815" w:rsidRPr="00310D27">
        <w:rPr>
          <w:rFonts w:ascii="Arial" w:hAnsi="Arial" w:cs="Arial"/>
          <w:sz w:val="20"/>
          <w:szCs w:val="20"/>
        </w:rPr>
        <w:t>ing</w:t>
      </w:r>
      <w:r w:rsidR="00141953" w:rsidRPr="00310D27">
        <w:rPr>
          <w:rFonts w:ascii="Arial" w:hAnsi="Arial" w:cs="Arial"/>
          <w:sz w:val="20"/>
          <w:szCs w:val="20"/>
        </w:rPr>
        <w:t xml:space="preserve"> the community together to </w:t>
      </w:r>
      <w:r w:rsidR="006351B3" w:rsidRPr="00310D27">
        <w:rPr>
          <w:rFonts w:ascii="Arial" w:hAnsi="Arial" w:cs="Arial"/>
          <w:sz w:val="20"/>
          <w:szCs w:val="20"/>
        </w:rPr>
        <w:t>improve outcomes and save lives for those impacted by breast cancer.</w:t>
      </w:r>
      <w:r w:rsidR="0020272E" w:rsidRPr="00310D27">
        <w:rPr>
          <w:rFonts w:ascii="Arial" w:hAnsi="Arial" w:cs="Arial"/>
          <w:sz w:val="20"/>
          <w:szCs w:val="20"/>
        </w:rPr>
        <w:t xml:space="preserve"> </w:t>
      </w:r>
      <w:r w:rsidR="00310D27" w:rsidRPr="00310D27">
        <w:rPr>
          <w:rFonts w:ascii="Arial" w:hAnsi="Arial" w:cs="Arial"/>
          <w:sz w:val="20"/>
          <w:szCs w:val="20"/>
        </w:rPr>
        <w:t>Attendees are encouraged to b</w:t>
      </w:r>
      <w:r w:rsidR="00473FFF" w:rsidRPr="00310D27">
        <w:rPr>
          <w:rFonts w:ascii="Arial" w:hAnsi="Arial" w:cs="Arial"/>
          <w:sz w:val="20"/>
          <w:szCs w:val="20"/>
        </w:rPr>
        <w:t xml:space="preserve">ring </w:t>
      </w:r>
      <w:r w:rsidR="00310D27" w:rsidRPr="00310D27">
        <w:rPr>
          <w:rFonts w:ascii="Arial" w:hAnsi="Arial" w:cs="Arial"/>
          <w:sz w:val="20"/>
          <w:szCs w:val="20"/>
        </w:rPr>
        <w:t>thei</w:t>
      </w:r>
      <w:r w:rsidR="00473FFF" w:rsidRPr="00310D27">
        <w:rPr>
          <w:rFonts w:ascii="Arial" w:hAnsi="Arial" w:cs="Arial"/>
          <w:sz w:val="20"/>
          <w:szCs w:val="20"/>
        </w:rPr>
        <w:t xml:space="preserve">r </w:t>
      </w:r>
      <w:r w:rsidR="00310D27" w:rsidRPr="00310D27">
        <w:rPr>
          <w:rFonts w:ascii="Arial" w:hAnsi="Arial" w:cs="Arial"/>
          <w:sz w:val="20"/>
          <w:szCs w:val="20"/>
        </w:rPr>
        <w:t>p</w:t>
      </w:r>
      <w:r w:rsidR="00473FFF" w:rsidRPr="00310D27">
        <w:rPr>
          <w:rFonts w:ascii="Arial" w:hAnsi="Arial" w:cs="Arial"/>
          <w:sz w:val="20"/>
          <w:szCs w:val="20"/>
        </w:rPr>
        <w:t>ink gear</w:t>
      </w:r>
      <w:r w:rsidR="0011180A" w:rsidRPr="00310D27">
        <w:rPr>
          <w:rFonts w:ascii="Arial" w:hAnsi="Arial" w:cs="Arial"/>
          <w:sz w:val="20"/>
          <w:szCs w:val="20"/>
        </w:rPr>
        <w:t>, bike</w:t>
      </w:r>
      <w:r w:rsidR="00473FFF" w:rsidRPr="00310D27">
        <w:rPr>
          <w:rFonts w:ascii="Arial" w:hAnsi="Arial" w:cs="Arial"/>
          <w:sz w:val="20"/>
          <w:szCs w:val="20"/>
        </w:rPr>
        <w:t xml:space="preserve"> and helmet to the </w:t>
      </w:r>
      <w:proofErr w:type="spellStart"/>
      <w:r w:rsidR="00473FFF" w:rsidRPr="00310D27">
        <w:rPr>
          <w:rFonts w:ascii="Arial" w:hAnsi="Arial" w:cs="Arial"/>
          <w:sz w:val="20"/>
          <w:szCs w:val="20"/>
        </w:rPr>
        <w:t>TangerPink</w:t>
      </w:r>
      <w:proofErr w:type="spellEnd"/>
      <w:r w:rsidR="00473FFF" w:rsidRPr="00310D27">
        <w:rPr>
          <w:rFonts w:ascii="Arial" w:hAnsi="Arial" w:cs="Arial"/>
          <w:sz w:val="20"/>
          <w:szCs w:val="20"/>
        </w:rPr>
        <w:t xml:space="preserve"> Bike Ride Event</w:t>
      </w:r>
      <w:r w:rsidR="00310D27" w:rsidRPr="00310D27">
        <w:rPr>
          <w:rFonts w:ascii="Arial" w:hAnsi="Arial" w:cs="Arial"/>
          <w:sz w:val="20"/>
          <w:szCs w:val="20"/>
        </w:rPr>
        <w:t>!</w:t>
      </w:r>
    </w:p>
    <w:p w14:paraId="1C18DCFD" w14:textId="77777777" w:rsidR="00473FFF" w:rsidRPr="00310D27" w:rsidRDefault="00473FFF" w:rsidP="0031281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F6A7555" w14:textId="4046912E" w:rsidR="00BC6651" w:rsidRPr="00310D27" w:rsidRDefault="00141953" w:rsidP="003128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 xml:space="preserve">Shoppers </w:t>
      </w:r>
      <w:r w:rsidR="00F33CEB" w:rsidRPr="00310D27">
        <w:rPr>
          <w:rFonts w:ascii="Arial" w:hAnsi="Arial" w:cs="Arial"/>
          <w:sz w:val="20"/>
          <w:szCs w:val="20"/>
        </w:rPr>
        <w:t xml:space="preserve">are </w:t>
      </w:r>
      <w:r w:rsidR="0020272E" w:rsidRPr="00310D27">
        <w:rPr>
          <w:rFonts w:ascii="Arial" w:hAnsi="Arial" w:cs="Arial"/>
          <w:sz w:val="20"/>
          <w:szCs w:val="20"/>
        </w:rPr>
        <w:t xml:space="preserve">also </w:t>
      </w:r>
      <w:r w:rsidR="00F33CEB" w:rsidRPr="00310D27">
        <w:rPr>
          <w:rFonts w:ascii="Arial" w:hAnsi="Arial" w:cs="Arial"/>
          <w:sz w:val="20"/>
          <w:szCs w:val="20"/>
        </w:rPr>
        <w:t xml:space="preserve">encouraged to </w:t>
      </w:r>
      <w:r w:rsidR="00312815" w:rsidRPr="00310D27">
        <w:rPr>
          <w:rFonts w:ascii="Arial" w:hAnsi="Arial" w:cs="Arial"/>
          <w:sz w:val="20"/>
          <w:szCs w:val="20"/>
        </w:rPr>
        <w:t xml:space="preserve">donate a minimum of $10 to receive a </w:t>
      </w:r>
      <w:r w:rsidR="00A217E1" w:rsidRPr="00310D27">
        <w:rPr>
          <w:rFonts w:ascii="Arial" w:hAnsi="Arial" w:cs="Arial"/>
          <w:sz w:val="20"/>
          <w:szCs w:val="20"/>
        </w:rPr>
        <w:t xml:space="preserve">special </w:t>
      </w:r>
      <w:r w:rsidR="009E221E" w:rsidRPr="00310D27">
        <w:rPr>
          <w:rFonts w:ascii="Arial" w:hAnsi="Arial" w:cs="Arial"/>
          <w:sz w:val="20"/>
          <w:szCs w:val="20"/>
        </w:rPr>
        <w:t>voucher</w:t>
      </w:r>
      <w:r w:rsidR="00312815" w:rsidRPr="00310D27">
        <w:rPr>
          <w:rFonts w:ascii="Arial" w:hAnsi="Arial" w:cs="Arial"/>
          <w:sz w:val="20"/>
          <w:szCs w:val="20"/>
        </w:rPr>
        <w:t xml:space="preserve"> </w:t>
      </w:r>
      <w:r w:rsidR="00A217E1" w:rsidRPr="00310D27">
        <w:rPr>
          <w:rFonts w:ascii="Arial" w:hAnsi="Arial" w:cs="Arial"/>
          <w:sz w:val="20"/>
          <w:szCs w:val="20"/>
        </w:rPr>
        <w:t>with</w:t>
      </w:r>
      <w:r w:rsidR="00312815" w:rsidRPr="00310D27">
        <w:rPr>
          <w:rFonts w:ascii="Arial" w:hAnsi="Arial" w:cs="Arial"/>
          <w:sz w:val="20"/>
          <w:szCs w:val="20"/>
        </w:rPr>
        <w:t xml:space="preserve"> curated offers from </w:t>
      </w:r>
      <w:r w:rsidR="006351B3" w:rsidRPr="00310D27">
        <w:rPr>
          <w:rFonts w:ascii="Arial" w:hAnsi="Arial" w:cs="Arial"/>
          <w:sz w:val="20"/>
          <w:szCs w:val="20"/>
        </w:rPr>
        <w:t xml:space="preserve">more than 30 </w:t>
      </w:r>
      <w:r w:rsidR="00A217E1" w:rsidRPr="00310D27">
        <w:rPr>
          <w:rFonts w:ascii="Arial" w:hAnsi="Arial" w:cs="Arial"/>
          <w:sz w:val="20"/>
          <w:szCs w:val="20"/>
        </w:rPr>
        <w:t xml:space="preserve">leading retailers, including Coach, Crocs, Columbia, </w:t>
      </w:r>
      <w:r w:rsidR="00473FFF" w:rsidRPr="00310D27">
        <w:rPr>
          <w:rFonts w:ascii="Arial" w:hAnsi="Arial" w:cs="Arial"/>
          <w:sz w:val="20"/>
          <w:szCs w:val="20"/>
        </w:rPr>
        <w:t xml:space="preserve">J. Crew, Under </w:t>
      </w:r>
      <w:proofErr w:type="spellStart"/>
      <w:r w:rsidR="00473FFF" w:rsidRPr="00310D27">
        <w:rPr>
          <w:rFonts w:ascii="Arial" w:hAnsi="Arial" w:cs="Arial"/>
          <w:sz w:val="20"/>
          <w:szCs w:val="20"/>
        </w:rPr>
        <w:t>Armour</w:t>
      </w:r>
      <w:proofErr w:type="spellEnd"/>
      <w:r w:rsidR="00A217E1" w:rsidRPr="00310D27">
        <w:rPr>
          <w:rFonts w:ascii="Arial" w:hAnsi="Arial" w:cs="Arial"/>
          <w:sz w:val="20"/>
          <w:szCs w:val="20"/>
        </w:rPr>
        <w:t xml:space="preserve"> and more. All proceeds</w:t>
      </w:r>
      <w:r w:rsidR="006351B3" w:rsidRPr="00310D27">
        <w:rPr>
          <w:rFonts w:ascii="Arial" w:hAnsi="Arial" w:cs="Arial"/>
          <w:sz w:val="20"/>
          <w:szCs w:val="20"/>
        </w:rPr>
        <w:t xml:space="preserve"> from Tanger’s online donation campaign</w:t>
      </w:r>
      <w:r w:rsidR="00A217E1" w:rsidRPr="00310D27">
        <w:rPr>
          <w:rFonts w:ascii="Arial" w:hAnsi="Arial" w:cs="Arial"/>
          <w:sz w:val="20"/>
          <w:szCs w:val="20"/>
        </w:rPr>
        <w:t xml:space="preserve"> directly</w:t>
      </w:r>
      <w:r w:rsidRPr="00310D27">
        <w:rPr>
          <w:rFonts w:ascii="Arial" w:hAnsi="Arial" w:cs="Arial"/>
          <w:sz w:val="20"/>
          <w:szCs w:val="20"/>
        </w:rPr>
        <w:t xml:space="preserve"> benefit the Breast Cancer Research Foundation</w:t>
      </w:r>
      <w:r w:rsidR="0095429F" w:rsidRPr="00310D27">
        <w:rPr>
          <w:rFonts w:ascii="Arial" w:hAnsi="Arial" w:cs="Arial"/>
          <w:sz w:val="20"/>
          <w:szCs w:val="20"/>
        </w:rPr>
        <w:t>®</w:t>
      </w:r>
      <w:r w:rsidR="00BC6651" w:rsidRPr="00310D27">
        <w:rPr>
          <w:rFonts w:ascii="Arial" w:hAnsi="Arial" w:cs="Arial"/>
          <w:sz w:val="20"/>
          <w:szCs w:val="20"/>
        </w:rPr>
        <w:t xml:space="preserve"> (BCRF), the largest private funder of breast cancer and metastatic breast cancer research in the world and the highest-rated breast cancer research organization in the country. </w:t>
      </w:r>
    </w:p>
    <w:p w14:paraId="54D51505" w14:textId="77777777" w:rsidR="000322E5" w:rsidRPr="00310D27" w:rsidRDefault="000322E5" w:rsidP="003128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36B94" w14:textId="6E6C0283" w:rsidR="000322E5" w:rsidRPr="00310D27" w:rsidRDefault="000322E5" w:rsidP="000322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>At Tanger centers across the country, 100% of donations from both local and national fundraising efforts will go toward breast cancer research and programs.</w:t>
      </w:r>
    </w:p>
    <w:p w14:paraId="01CCEFF8" w14:textId="77777777" w:rsidR="000322E5" w:rsidRPr="00310D27" w:rsidRDefault="000322E5" w:rsidP="000322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FDE12" w14:textId="4E310BDA" w:rsidR="00A217E1" w:rsidRPr="00310D27" w:rsidRDefault="007B4D34" w:rsidP="00E144BE">
      <w:pPr>
        <w:spacing w:after="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 xml:space="preserve">The annual </w:t>
      </w:r>
      <w:r w:rsidR="008B624D" w:rsidRPr="00310D27">
        <w:rPr>
          <w:rFonts w:ascii="Arial" w:hAnsi="Arial" w:cs="Arial"/>
          <w:sz w:val="20"/>
          <w:szCs w:val="20"/>
        </w:rPr>
        <w:t>TangerPink</w:t>
      </w:r>
      <w:r w:rsidR="00F33CEB" w:rsidRPr="00310D27">
        <w:rPr>
          <w:rFonts w:ascii="Arial" w:hAnsi="Arial" w:cs="Arial"/>
          <w:sz w:val="20"/>
          <w:szCs w:val="20"/>
        </w:rPr>
        <w:t xml:space="preserve"> </w:t>
      </w:r>
      <w:r w:rsidRPr="00310D27">
        <w:rPr>
          <w:rFonts w:ascii="Arial" w:hAnsi="Arial" w:cs="Arial"/>
          <w:sz w:val="20"/>
          <w:szCs w:val="20"/>
        </w:rPr>
        <w:t xml:space="preserve">campaign </w:t>
      </w:r>
      <w:r w:rsidR="00BC6651" w:rsidRPr="00310D27">
        <w:rPr>
          <w:rFonts w:ascii="Arial" w:hAnsi="Arial" w:cs="Arial"/>
          <w:sz w:val="20"/>
          <w:szCs w:val="20"/>
        </w:rPr>
        <w:t xml:space="preserve">has </w:t>
      </w:r>
      <w:r w:rsidR="008B624D" w:rsidRPr="00310D27">
        <w:rPr>
          <w:rFonts w:ascii="Arial" w:hAnsi="Arial" w:cs="Arial"/>
          <w:sz w:val="20"/>
          <w:szCs w:val="20"/>
        </w:rPr>
        <w:t>raised over $18.9 million since</w:t>
      </w:r>
      <w:r w:rsidR="00BC6651" w:rsidRPr="00310D27">
        <w:rPr>
          <w:rFonts w:ascii="Arial" w:hAnsi="Arial" w:cs="Arial"/>
          <w:sz w:val="20"/>
          <w:szCs w:val="20"/>
        </w:rPr>
        <w:t xml:space="preserve"> </w:t>
      </w:r>
      <w:r w:rsidR="008B624D" w:rsidRPr="00310D27">
        <w:rPr>
          <w:rFonts w:ascii="Arial" w:hAnsi="Arial" w:cs="Arial"/>
          <w:sz w:val="20"/>
          <w:szCs w:val="20"/>
        </w:rPr>
        <w:t xml:space="preserve">1994 in support of breast cancer </w:t>
      </w:r>
      <w:r w:rsidRPr="00310D27">
        <w:rPr>
          <w:rFonts w:ascii="Arial" w:hAnsi="Arial" w:cs="Arial"/>
          <w:sz w:val="20"/>
          <w:szCs w:val="20"/>
        </w:rPr>
        <w:t>efforts</w:t>
      </w:r>
      <w:r w:rsidR="008B624D" w:rsidRPr="00310D27">
        <w:rPr>
          <w:rFonts w:ascii="Arial" w:hAnsi="Arial" w:cs="Arial"/>
          <w:sz w:val="20"/>
          <w:szCs w:val="20"/>
        </w:rPr>
        <w:t>.</w:t>
      </w:r>
      <w:r w:rsidR="00BC6651" w:rsidRPr="00310D27">
        <w:rPr>
          <w:rFonts w:ascii="Arial" w:hAnsi="Arial" w:cs="Arial"/>
          <w:sz w:val="20"/>
          <w:szCs w:val="20"/>
        </w:rPr>
        <w:t xml:space="preserve"> Through our partnership with the BCRF since 2011, </w:t>
      </w:r>
      <w:r w:rsidR="00F33CEB" w:rsidRPr="00310D27">
        <w:rPr>
          <w:rFonts w:ascii="Arial" w:hAnsi="Arial" w:cs="Arial"/>
          <w:sz w:val="20"/>
          <w:szCs w:val="20"/>
        </w:rPr>
        <w:t>Tanger has</w:t>
      </w:r>
      <w:r w:rsidR="00BC6651" w:rsidRPr="00310D27">
        <w:rPr>
          <w:rFonts w:ascii="Arial" w:hAnsi="Arial" w:cs="Arial"/>
          <w:sz w:val="20"/>
          <w:szCs w:val="20"/>
        </w:rPr>
        <w:t xml:space="preserve"> funded over 92,000 hours of life-saving research. </w:t>
      </w:r>
      <w:r w:rsidR="00141953" w:rsidRPr="00310D27">
        <w:rPr>
          <w:rFonts w:ascii="Arial" w:hAnsi="Arial" w:cs="Arial"/>
          <w:sz w:val="20"/>
          <w:szCs w:val="20"/>
        </w:rPr>
        <w:t xml:space="preserve">As TangerPink </w:t>
      </w:r>
      <w:r w:rsidRPr="00310D27">
        <w:rPr>
          <w:rFonts w:ascii="Arial" w:hAnsi="Arial" w:cs="Arial"/>
          <w:sz w:val="20"/>
          <w:szCs w:val="20"/>
        </w:rPr>
        <w:t>marks</w:t>
      </w:r>
      <w:r w:rsidR="00141953" w:rsidRPr="00310D27">
        <w:rPr>
          <w:rFonts w:ascii="Arial" w:hAnsi="Arial" w:cs="Arial"/>
          <w:sz w:val="20"/>
          <w:szCs w:val="20"/>
        </w:rPr>
        <w:t xml:space="preserve"> its 30th anniversary</w:t>
      </w:r>
      <w:r w:rsidR="00E144BE" w:rsidRPr="00310D27">
        <w:rPr>
          <w:rFonts w:ascii="Arial" w:hAnsi="Arial" w:cs="Arial"/>
          <w:sz w:val="20"/>
          <w:szCs w:val="20"/>
        </w:rPr>
        <w:t xml:space="preserve"> supporting breast cancer research and awareness</w:t>
      </w:r>
      <w:r w:rsidR="00141953" w:rsidRPr="00310D27">
        <w:rPr>
          <w:rFonts w:ascii="Arial" w:hAnsi="Arial" w:cs="Arial"/>
          <w:sz w:val="20"/>
          <w:szCs w:val="20"/>
        </w:rPr>
        <w:t xml:space="preserve">, the </w:t>
      </w:r>
      <w:r w:rsidR="009E221E" w:rsidRPr="00310D27">
        <w:rPr>
          <w:rFonts w:ascii="Arial" w:hAnsi="Arial" w:cs="Arial"/>
          <w:sz w:val="20"/>
          <w:szCs w:val="20"/>
        </w:rPr>
        <w:t>West Michigan</w:t>
      </w:r>
      <w:r w:rsidR="00BC6651" w:rsidRPr="00310D27">
        <w:rPr>
          <w:rFonts w:ascii="Arial" w:hAnsi="Arial" w:cs="Arial"/>
          <w:sz w:val="20"/>
          <w:szCs w:val="20"/>
        </w:rPr>
        <w:t xml:space="preserve"> </w:t>
      </w:r>
      <w:r w:rsidR="00141953" w:rsidRPr="00310D27">
        <w:rPr>
          <w:rFonts w:ascii="Arial" w:hAnsi="Arial" w:cs="Arial"/>
          <w:sz w:val="20"/>
          <w:szCs w:val="20"/>
        </w:rPr>
        <w:t>community is invited to make a lasting impact</w:t>
      </w:r>
      <w:r w:rsidR="00A217E1" w:rsidRPr="00310D27">
        <w:rPr>
          <w:rFonts w:ascii="Arial" w:hAnsi="Arial" w:cs="Arial"/>
          <w:sz w:val="20"/>
          <w:szCs w:val="20"/>
        </w:rPr>
        <w:t xml:space="preserve"> by joining the </w:t>
      </w:r>
      <w:r w:rsidRPr="00310D27">
        <w:rPr>
          <w:rFonts w:ascii="Arial" w:hAnsi="Arial" w:cs="Arial"/>
          <w:sz w:val="20"/>
          <w:szCs w:val="20"/>
        </w:rPr>
        <w:t xml:space="preserve">event </w:t>
      </w:r>
      <w:r w:rsidR="00A217E1" w:rsidRPr="00310D27">
        <w:rPr>
          <w:rFonts w:ascii="Arial" w:hAnsi="Arial" w:cs="Arial"/>
          <w:sz w:val="20"/>
          <w:szCs w:val="20"/>
        </w:rPr>
        <w:t xml:space="preserve">at Tanger </w:t>
      </w:r>
      <w:r w:rsidR="009E221E" w:rsidRPr="00310D27">
        <w:rPr>
          <w:rFonts w:ascii="Arial" w:hAnsi="Arial" w:cs="Arial"/>
          <w:sz w:val="20"/>
          <w:szCs w:val="20"/>
        </w:rPr>
        <w:t>Grand Rapids</w:t>
      </w:r>
      <w:r w:rsidR="00A217E1" w:rsidRPr="00310D27">
        <w:rPr>
          <w:rFonts w:ascii="Arial" w:hAnsi="Arial" w:cs="Arial"/>
          <w:sz w:val="20"/>
          <w:szCs w:val="20"/>
        </w:rPr>
        <w:t xml:space="preserve"> and donating online through Oct. 31 for exclusive shopping deals</w:t>
      </w:r>
      <w:r w:rsidR="00141953" w:rsidRPr="00310D27">
        <w:rPr>
          <w:rFonts w:ascii="Arial" w:hAnsi="Arial" w:cs="Arial"/>
          <w:sz w:val="20"/>
          <w:szCs w:val="20"/>
        </w:rPr>
        <w:t>.</w:t>
      </w:r>
      <w:r w:rsidR="00A217E1" w:rsidRPr="00310D27">
        <w:rPr>
          <w:rFonts w:ascii="Arial" w:hAnsi="Arial" w:cs="Arial"/>
          <w:sz w:val="20"/>
          <w:szCs w:val="20"/>
        </w:rPr>
        <w:t xml:space="preserve"> </w:t>
      </w:r>
    </w:p>
    <w:p w14:paraId="64092F54" w14:textId="77777777" w:rsidR="0020272E" w:rsidRPr="00310D27" w:rsidRDefault="0020272E" w:rsidP="00E144BE">
      <w:pPr>
        <w:spacing w:after="0"/>
        <w:rPr>
          <w:rFonts w:ascii="Arial" w:hAnsi="Arial" w:cs="Arial"/>
          <w:sz w:val="20"/>
          <w:szCs w:val="20"/>
        </w:rPr>
      </w:pPr>
    </w:p>
    <w:p w14:paraId="1599152F" w14:textId="4CE9CE2D" w:rsidR="005664F4" w:rsidRPr="00310D27" w:rsidRDefault="005664F4" w:rsidP="00003341">
      <w:pPr>
        <w:spacing w:after="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>WHAT:</w:t>
      </w:r>
      <w:r w:rsidRPr="00310D27">
        <w:rPr>
          <w:rFonts w:ascii="Arial" w:hAnsi="Arial" w:cs="Arial"/>
          <w:sz w:val="20"/>
          <w:szCs w:val="20"/>
        </w:rPr>
        <w:t xml:space="preserve"> </w:t>
      </w:r>
      <w:r w:rsidRPr="00310D27">
        <w:rPr>
          <w:rFonts w:ascii="Arial" w:hAnsi="Arial" w:cs="Arial"/>
          <w:sz w:val="20"/>
          <w:szCs w:val="20"/>
        </w:rPr>
        <w:tab/>
      </w:r>
      <w:r w:rsidRPr="00310D27">
        <w:rPr>
          <w:rFonts w:ascii="Arial" w:hAnsi="Arial" w:cs="Arial"/>
          <w:sz w:val="20"/>
          <w:szCs w:val="20"/>
        </w:rPr>
        <w:tab/>
      </w:r>
      <w:r w:rsidR="009E221E" w:rsidRPr="00310D27">
        <w:rPr>
          <w:rFonts w:ascii="Arial" w:hAnsi="Arial" w:cs="Arial"/>
          <w:sz w:val="20"/>
          <w:szCs w:val="20"/>
        </w:rPr>
        <w:t>TangerPink Bike Ride Event</w:t>
      </w:r>
    </w:p>
    <w:p w14:paraId="455ABC40" w14:textId="77777777" w:rsidR="005664F4" w:rsidRPr="00310D27" w:rsidRDefault="005664F4" w:rsidP="00003341">
      <w:pPr>
        <w:spacing w:after="0"/>
        <w:rPr>
          <w:rFonts w:ascii="Arial" w:hAnsi="Arial" w:cs="Arial"/>
          <w:sz w:val="20"/>
          <w:szCs w:val="20"/>
        </w:rPr>
      </w:pPr>
    </w:p>
    <w:p w14:paraId="7908C33C" w14:textId="4C423456" w:rsidR="00141953" w:rsidRPr="00310D27" w:rsidRDefault="005664F4" w:rsidP="0000334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 xml:space="preserve">WHEN: </w:t>
      </w:r>
      <w:r w:rsidRPr="00310D27">
        <w:rPr>
          <w:rFonts w:ascii="Arial" w:hAnsi="Arial" w:cs="Arial"/>
          <w:b/>
          <w:bCs/>
          <w:sz w:val="20"/>
          <w:szCs w:val="20"/>
        </w:rPr>
        <w:tab/>
      </w:r>
      <w:r w:rsidR="009E221E" w:rsidRPr="00310D27">
        <w:rPr>
          <w:rFonts w:ascii="Arial" w:hAnsi="Arial" w:cs="Arial"/>
          <w:b/>
          <w:bCs/>
          <w:sz w:val="20"/>
          <w:szCs w:val="20"/>
        </w:rPr>
        <w:t>Thursday</w:t>
      </w:r>
      <w:r w:rsidR="000123F1" w:rsidRPr="00310D27">
        <w:rPr>
          <w:rFonts w:ascii="Arial" w:hAnsi="Arial" w:cs="Arial"/>
          <w:b/>
          <w:bCs/>
          <w:sz w:val="20"/>
          <w:szCs w:val="20"/>
        </w:rPr>
        <w:t xml:space="preserve">, Oct. </w:t>
      </w:r>
      <w:r w:rsidR="009E221E" w:rsidRPr="00310D27">
        <w:rPr>
          <w:rFonts w:ascii="Arial" w:hAnsi="Arial" w:cs="Arial"/>
          <w:b/>
          <w:bCs/>
          <w:sz w:val="20"/>
          <w:szCs w:val="20"/>
        </w:rPr>
        <w:t>3, 2024</w:t>
      </w:r>
    </w:p>
    <w:p w14:paraId="7940ECF8" w14:textId="0AB20EEF" w:rsidR="005664F4" w:rsidRPr="00310D27" w:rsidRDefault="00141953" w:rsidP="0000334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ab/>
      </w:r>
      <w:r w:rsidRPr="00310D27">
        <w:rPr>
          <w:rFonts w:ascii="Arial" w:hAnsi="Arial" w:cs="Arial"/>
          <w:b/>
          <w:bCs/>
          <w:sz w:val="20"/>
          <w:szCs w:val="20"/>
        </w:rPr>
        <w:tab/>
      </w:r>
      <w:r w:rsidR="009E221E" w:rsidRPr="00310D27">
        <w:rPr>
          <w:rFonts w:ascii="Arial" w:hAnsi="Arial" w:cs="Arial"/>
          <w:sz w:val="20"/>
          <w:szCs w:val="20"/>
        </w:rPr>
        <w:t>5</w:t>
      </w:r>
      <w:r w:rsidR="005051B8" w:rsidRPr="00310D27">
        <w:rPr>
          <w:rFonts w:ascii="Arial" w:hAnsi="Arial" w:cs="Arial"/>
          <w:sz w:val="20"/>
          <w:szCs w:val="20"/>
        </w:rPr>
        <w:t xml:space="preserve"> – </w:t>
      </w:r>
      <w:r w:rsidR="009E221E" w:rsidRPr="00310D27">
        <w:rPr>
          <w:rFonts w:ascii="Arial" w:hAnsi="Arial" w:cs="Arial"/>
          <w:sz w:val="20"/>
          <w:szCs w:val="20"/>
        </w:rPr>
        <w:t>7:30</w:t>
      </w:r>
      <w:r w:rsidR="005051B8" w:rsidRPr="00310D27">
        <w:rPr>
          <w:rFonts w:ascii="Arial" w:hAnsi="Arial" w:cs="Arial"/>
          <w:sz w:val="20"/>
          <w:szCs w:val="20"/>
        </w:rPr>
        <w:t xml:space="preserve"> p.m.</w:t>
      </w:r>
    </w:p>
    <w:p w14:paraId="166F7F7D" w14:textId="77777777" w:rsidR="005664F4" w:rsidRPr="00310D27" w:rsidRDefault="005664F4" w:rsidP="00003341">
      <w:pPr>
        <w:spacing w:after="0"/>
        <w:rPr>
          <w:rFonts w:ascii="Arial" w:hAnsi="Arial" w:cs="Arial"/>
          <w:sz w:val="20"/>
          <w:szCs w:val="20"/>
        </w:rPr>
      </w:pPr>
    </w:p>
    <w:p w14:paraId="0C2028EA" w14:textId="3ECF918D" w:rsidR="001C1D70" w:rsidRPr="00310D27" w:rsidRDefault="005664F4" w:rsidP="00003341">
      <w:pPr>
        <w:spacing w:after="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>WHERE:</w:t>
      </w:r>
      <w:r w:rsidRPr="00310D27">
        <w:rPr>
          <w:rFonts w:ascii="Arial" w:hAnsi="Arial" w:cs="Arial"/>
          <w:sz w:val="20"/>
          <w:szCs w:val="20"/>
        </w:rPr>
        <w:t xml:space="preserve"> </w:t>
      </w:r>
      <w:r w:rsidR="00C37B60" w:rsidRPr="00310D27">
        <w:rPr>
          <w:rFonts w:ascii="Arial" w:hAnsi="Arial" w:cs="Arial"/>
          <w:sz w:val="20"/>
          <w:szCs w:val="20"/>
        </w:rPr>
        <w:tab/>
        <w:t xml:space="preserve">Tanger </w:t>
      </w:r>
      <w:r w:rsidR="009E221E" w:rsidRPr="00310D27">
        <w:rPr>
          <w:rFonts w:ascii="Arial" w:hAnsi="Arial" w:cs="Arial"/>
          <w:sz w:val="20"/>
          <w:szCs w:val="20"/>
        </w:rPr>
        <w:t>Grand Rapids</w:t>
      </w:r>
    </w:p>
    <w:p w14:paraId="537A1240" w14:textId="2BCE7CA5" w:rsidR="005664F4" w:rsidRPr="00310D27" w:rsidRDefault="001C1D70" w:rsidP="0000334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ab/>
      </w:r>
      <w:r w:rsidR="009E221E" w:rsidRPr="00310D27">
        <w:rPr>
          <w:rFonts w:ascii="Arial" w:hAnsi="Arial" w:cs="Arial"/>
          <w:sz w:val="20"/>
          <w:szCs w:val="20"/>
        </w:rPr>
        <w:tab/>
      </w:r>
      <w:r w:rsidR="009E221E" w:rsidRPr="00310D27">
        <w:rPr>
          <w:rFonts w:ascii="Arial" w:hAnsi="Arial" w:cs="Arial"/>
          <w:i/>
          <w:iCs/>
          <w:sz w:val="20"/>
          <w:szCs w:val="20"/>
        </w:rPr>
        <w:t>Located in front of Nike and Coach</w:t>
      </w:r>
    </w:p>
    <w:p w14:paraId="223F4899" w14:textId="5977C490" w:rsidR="00C37B60" w:rsidRPr="00310D27" w:rsidRDefault="00C37B60" w:rsidP="00003341">
      <w:pPr>
        <w:spacing w:after="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ab/>
      </w:r>
      <w:r w:rsidRPr="00310D27">
        <w:rPr>
          <w:rFonts w:ascii="Arial" w:hAnsi="Arial" w:cs="Arial"/>
          <w:sz w:val="20"/>
          <w:szCs w:val="20"/>
        </w:rPr>
        <w:tab/>
      </w:r>
      <w:r w:rsidR="009E221E" w:rsidRPr="00310D27">
        <w:rPr>
          <w:rFonts w:ascii="Arial" w:hAnsi="Arial" w:cs="Arial"/>
          <w:sz w:val="20"/>
          <w:szCs w:val="20"/>
        </w:rPr>
        <w:t>350 84</w:t>
      </w:r>
      <w:r w:rsidR="009E221E" w:rsidRPr="00310D27">
        <w:rPr>
          <w:rFonts w:ascii="Arial" w:hAnsi="Arial" w:cs="Arial"/>
          <w:sz w:val="20"/>
          <w:szCs w:val="20"/>
          <w:vertAlign w:val="superscript"/>
        </w:rPr>
        <w:t>th</w:t>
      </w:r>
      <w:r w:rsidR="009E221E" w:rsidRPr="00310D27">
        <w:rPr>
          <w:rFonts w:ascii="Arial" w:hAnsi="Arial" w:cs="Arial"/>
          <w:sz w:val="20"/>
          <w:szCs w:val="20"/>
        </w:rPr>
        <w:t xml:space="preserve"> Street SW, Byron Center MI, 49315</w:t>
      </w:r>
    </w:p>
    <w:p w14:paraId="2AFD0644" w14:textId="60458E08" w:rsidR="005664F4" w:rsidRPr="00310D27" w:rsidRDefault="005664F4" w:rsidP="00003341">
      <w:pPr>
        <w:spacing w:after="0"/>
        <w:rPr>
          <w:rFonts w:ascii="Arial" w:hAnsi="Arial" w:cs="Arial"/>
          <w:sz w:val="20"/>
          <w:szCs w:val="20"/>
        </w:rPr>
      </w:pPr>
    </w:p>
    <w:p w14:paraId="721C6B2E" w14:textId="77777777" w:rsidR="006351B3" w:rsidRPr="00310D27" w:rsidRDefault="005664F4" w:rsidP="001C1D70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>HOW:</w:t>
      </w:r>
      <w:r w:rsidRPr="00310D27">
        <w:rPr>
          <w:rFonts w:ascii="Arial" w:hAnsi="Arial" w:cs="Arial"/>
          <w:sz w:val="20"/>
          <w:szCs w:val="20"/>
        </w:rPr>
        <w:t xml:space="preserve"> </w:t>
      </w:r>
      <w:r w:rsidR="00C37B60" w:rsidRPr="00310D27">
        <w:rPr>
          <w:rFonts w:ascii="Arial" w:hAnsi="Arial" w:cs="Arial"/>
          <w:sz w:val="20"/>
          <w:szCs w:val="20"/>
        </w:rPr>
        <w:tab/>
      </w:r>
      <w:r w:rsidR="000123F1" w:rsidRPr="00310D27">
        <w:rPr>
          <w:rFonts w:ascii="Arial" w:hAnsi="Arial" w:cs="Arial"/>
          <w:sz w:val="20"/>
          <w:szCs w:val="20"/>
        </w:rPr>
        <w:t>The event is FREE and open to the public.</w:t>
      </w:r>
    </w:p>
    <w:p w14:paraId="6BC299EA" w14:textId="77777777" w:rsidR="006351B3" w:rsidRPr="00310D27" w:rsidRDefault="006351B3" w:rsidP="001C1D70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434F8F43" w14:textId="62BE950B" w:rsidR="001C1D70" w:rsidRPr="00310D27" w:rsidRDefault="006351B3" w:rsidP="001C1D70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b/>
          <w:bCs/>
          <w:sz w:val="20"/>
          <w:szCs w:val="20"/>
        </w:rPr>
        <w:tab/>
      </w:r>
      <w:r w:rsidRPr="00310D27">
        <w:rPr>
          <w:rFonts w:ascii="Arial" w:hAnsi="Arial" w:cs="Arial"/>
          <w:sz w:val="20"/>
          <w:szCs w:val="20"/>
        </w:rPr>
        <w:t xml:space="preserve">For more information on </w:t>
      </w:r>
      <w:r w:rsidR="009E221E" w:rsidRPr="00310D27">
        <w:rPr>
          <w:rFonts w:ascii="Arial" w:hAnsi="Arial" w:cs="Arial"/>
          <w:sz w:val="20"/>
          <w:szCs w:val="20"/>
        </w:rPr>
        <w:t>Gilda’s Club Grand Rapids</w:t>
      </w:r>
      <w:r w:rsidRPr="00310D27">
        <w:rPr>
          <w:rFonts w:ascii="Arial" w:hAnsi="Arial" w:cs="Arial"/>
          <w:sz w:val="20"/>
          <w:szCs w:val="20"/>
        </w:rPr>
        <w:t xml:space="preserve"> visit </w:t>
      </w:r>
      <w:hyperlink r:id="rId6" w:history="1">
        <w:r w:rsidR="009E221E" w:rsidRPr="00310D27">
          <w:rPr>
            <w:rStyle w:val="Hyperlink"/>
            <w:rFonts w:ascii="Arial" w:hAnsi="Arial" w:cs="Arial"/>
            <w:sz w:val="20"/>
            <w:szCs w:val="20"/>
          </w:rPr>
          <w:t>gildasclubgr.org</w:t>
        </w:r>
      </w:hyperlink>
      <w:r w:rsidR="00310D27" w:rsidRPr="00310D27">
        <w:rPr>
          <w:rFonts w:ascii="Arial" w:hAnsi="Arial" w:cs="Arial"/>
          <w:sz w:val="20"/>
          <w:szCs w:val="20"/>
        </w:rPr>
        <w:t>.</w:t>
      </w:r>
    </w:p>
    <w:p w14:paraId="0707AE76" w14:textId="77777777" w:rsidR="006351B3" w:rsidRPr="00310D27" w:rsidRDefault="006351B3" w:rsidP="001C1D70">
      <w:pPr>
        <w:spacing w:after="0"/>
        <w:ind w:left="1440" w:hanging="1440"/>
        <w:rPr>
          <w:rFonts w:ascii="Arial" w:hAnsi="Arial" w:cs="Arial"/>
          <w:sz w:val="20"/>
          <w:szCs w:val="20"/>
        </w:rPr>
      </w:pPr>
    </w:p>
    <w:p w14:paraId="79A34B2D" w14:textId="6B8BB6FF" w:rsidR="001C1D70" w:rsidRPr="00310D27" w:rsidRDefault="001C1D70" w:rsidP="001C1D70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>Donate directly to the</w:t>
      </w:r>
      <w:r w:rsidR="006351B3" w:rsidRPr="00310D27">
        <w:rPr>
          <w:rFonts w:ascii="Arial" w:hAnsi="Arial" w:cs="Arial"/>
          <w:sz w:val="20"/>
          <w:szCs w:val="20"/>
        </w:rPr>
        <w:t xml:space="preserve"> Breast Cancer Research Foundation® </w:t>
      </w:r>
      <w:r w:rsidRPr="00310D27">
        <w:rPr>
          <w:rFonts w:ascii="Arial" w:hAnsi="Arial" w:cs="Arial"/>
          <w:sz w:val="20"/>
          <w:szCs w:val="20"/>
        </w:rPr>
        <w:t>at</w:t>
      </w:r>
      <w:r w:rsidR="006351B3" w:rsidRPr="00310D2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351B3" w:rsidRPr="00310D27">
          <w:rPr>
            <w:rStyle w:val="Hyperlink"/>
            <w:rFonts w:ascii="Arial" w:hAnsi="Arial" w:cs="Arial"/>
            <w:sz w:val="20"/>
            <w:szCs w:val="20"/>
          </w:rPr>
          <w:t>tanger.com/pink</w:t>
        </w:r>
      </w:hyperlink>
      <w:r w:rsidR="006351B3" w:rsidRPr="00310D27">
        <w:rPr>
          <w:rFonts w:ascii="Arial" w:hAnsi="Arial" w:cs="Arial"/>
          <w:sz w:val="20"/>
          <w:szCs w:val="20"/>
        </w:rPr>
        <w:t xml:space="preserve"> </w:t>
      </w:r>
      <w:r w:rsidRPr="00310D27">
        <w:rPr>
          <w:rFonts w:ascii="Arial" w:hAnsi="Arial" w:cs="Arial"/>
          <w:sz w:val="20"/>
          <w:szCs w:val="20"/>
        </w:rPr>
        <w:t>to receive exclusive offers from Tanger</w:t>
      </w:r>
      <w:r w:rsidR="009E221E" w:rsidRPr="00310D27">
        <w:rPr>
          <w:rFonts w:ascii="Arial" w:hAnsi="Arial" w:cs="Arial"/>
          <w:sz w:val="20"/>
          <w:szCs w:val="20"/>
        </w:rPr>
        <w:t xml:space="preserve"> Grand Rapids</w:t>
      </w:r>
      <w:r w:rsidRPr="00310D27">
        <w:rPr>
          <w:rFonts w:ascii="Arial" w:hAnsi="Arial" w:cs="Arial"/>
          <w:sz w:val="20"/>
          <w:szCs w:val="20"/>
        </w:rPr>
        <w:t xml:space="preserve"> retailers. </w:t>
      </w:r>
    </w:p>
    <w:p w14:paraId="3AD7144F" w14:textId="77777777" w:rsidR="00003341" w:rsidRPr="00310D27" w:rsidRDefault="00003341" w:rsidP="00003341">
      <w:pPr>
        <w:spacing w:after="0"/>
        <w:rPr>
          <w:rFonts w:ascii="Arial" w:hAnsi="Arial" w:cs="Arial"/>
          <w:sz w:val="20"/>
          <w:szCs w:val="20"/>
        </w:rPr>
      </w:pPr>
    </w:p>
    <w:p w14:paraId="60EF70D4" w14:textId="44DAF7AF" w:rsidR="005664F4" w:rsidRPr="00310D27" w:rsidRDefault="005664F4" w:rsidP="005664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 xml:space="preserve">Connect with Tanger </w:t>
      </w:r>
      <w:r w:rsidR="007367C0" w:rsidRPr="00310D27">
        <w:rPr>
          <w:rFonts w:ascii="Arial" w:hAnsi="Arial" w:cs="Arial"/>
          <w:sz w:val="20"/>
          <w:szCs w:val="20"/>
        </w:rPr>
        <w:t xml:space="preserve">Grand Rapids </w:t>
      </w:r>
      <w:r w:rsidRPr="00310D27">
        <w:rPr>
          <w:rFonts w:ascii="Arial" w:hAnsi="Arial" w:cs="Arial"/>
          <w:sz w:val="20"/>
          <w:szCs w:val="20"/>
        </w:rPr>
        <w:t xml:space="preserve">on </w:t>
      </w:r>
      <w:hyperlink r:id="rId8" w:history="1">
        <w:r w:rsidR="00310D27" w:rsidRPr="00310D27">
          <w:rPr>
            <w:rStyle w:val="Hyperlink"/>
            <w:rFonts w:ascii="Arial" w:hAnsi="Arial" w:cs="Arial"/>
            <w:sz w:val="20"/>
            <w:szCs w:val="20"/>
            <w:lang w:val="en"/>
          </w:rPr>
          <w:t>Facebook</w:t>
        </w:r>
      </w:hyperlink>
      <w:r w:rsidR="00310D27" w:rsidRPr="00310D27">
        <w:rPr>
          <w:rFonts w:ascii="Arial" w:hAnsi="Arial" w:cs="Arial"/>
          <w:color w:val="FF0000"/>
          <w:sz w:val="20"/>
          <w:szCs w:val="20"/>
          <w:lang w:val="en"/>
        </w:rPr>
        <w:t> </w:t>
      </w:r>
      <w:r w:rsidR="00310D27" w:rsidRPr="00310D27">
        <w:rPr>
          <w:rFonts w:ascii="Arial" w:hAnsi="Arial" w:cs="Arial"/>
          <w:sz w:val="20"/>
          <w:szCs w:val="20"/>
          <w:lang w:val="en"/>
        </w:rPr>
        <w:t>and</w:t>
      </w:r>
      <w:r w:rsidR="00310D27" w:rsidRPr="00310D27">
        <w:rPr>
          <w:rFonts w:ascii="Arial" w:hAnsi="Arial" w:cs="Arial"/>
          <w:color w:val="FF0000"/>
          <w:sz w:val="20"/>
          <w:szCs w:val="20"/>
          <w:lang w:val="en"/>
        </w:rPr>
        <w:t> </w:t>
      </w:r>
      <w:hyperlink r:id="rId9" w:history="1">
        <w:r w:rsidR="00310D27" w:rsidRPr="00310D27">
          <w:rPr>
            <w:rStyle w:val="Hyperlink"/>
            <w:rFonts w:ascii="Arial" w:hAnsi="Arial" w:cs="Arial"/>
            <w:sz w:val="20"/>
            <w:szCs w:val="20"/>
            <w:lang w:val="en"/>
          </w:rPr>
          <w:t>Instagram</w:t>
        </w:r>
      </w:hyperlink>
      <w:r w:rsidR="00310D27" w:rsidRPr="00310D27">
        <w:rPr>
          <w:rFonts w:ascii="Arial" w:hAnsi="Arial" w:cs="Arial"/>
          <w:sz w:val="20"/>
          <w:szCs w:val="20"/>
          <w:lang w:val="en"/>
        </w:rPr>
        <w:t>. For more information, visit</w:t>
      </w:r>
      <w:r w:rsidR="00310D27" w:rsidRPr="00310D27">
        <w:rPr>
          <w:rFonts w:ascii="Arial" w:hAnsi="Arial" w:cs="Arial"/>
          <w:color w:val="FF0000"/>
          <w:sz w:val="20"/>
          <w:szCs w:val="20"/>
          <w:lang w:val="en"/>
        </w:rPr>
        <w:t> </w:t>
      </w:r>
      <w:hyperlink r:id="rId10" w:history="1">
        <w:r w:rsidR="00310D27" w:rsidRPr="00310D27">
          <w:rPr>
            <w:rStyle w:val="Hyperlink"/>
            <w:rFonts w:ascii="Arial" w:hAnsi="Arial" w:cs="Arial"/>
            <w:sz w:val="20"/>
            <w:szCs w:val="20"/>
            <w:lang w:val="en"/>
          </w:rPr>
          <w:t>tanger.com/</w:t>
        </w:r>
        <w:proofErr w:type="spellStart"/>
        <w:r w:rsidR="00310D27" w:rsidRPr="00310D27">
          <w:rPr>
            <w:rStyle w:val="Hyperlink"/>
            <w:rFonts w:ascii="Arial" w:hAnsi="Arial" w:cs="Arial"/>
            <w:sz w:val="20"/>
            <w:szCs w:val="20"/>
            <w:lang w:val="en"/>
          </w:rPr>
          <w:t>GrandRapids</w:t>
        </w:r>
        <w:proofErr w:type="spellEnd"/>
      </w:hyperlink>
      <w:r w:rsidR="00310D27" w:rsidRPr="00310D27">
        <w:rPr>
          <w:rFonts w:ascii="Arial" w:hAnsi="Arial" w:cs="Arial"/>
          <w:color w:val="FF0000"/>
          <w:sz w:val="20"/>
          <w:szCs w:val="20"/>
          <w:lang w:val="en"/>
        </w:rPr>
        <w:t>.</w:t>
      </w:r>
    </w:p>
    <w:p w14:paraId="56552650" w14:textId="77777777" w:rsidR="000322E5" w:rsidRPr="00310D27" w:rsidRDefault="000322E5" w:rsidP="005664F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4C2326" w14:textId="13ECD9E8" w:rsidR="00003341" w:rsidRPr="00310D27" w:rsidRDefault="005664F4" w:rsidP="001C1D7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10D27">
        <w:rPr>
          <w:rFonts w:ascii="Arial" w:hAnsi="Arial" w:cs="Arial"/>
          <w:sz w:val="20"/>
          <w:szCs w:val="20"/>
        </w:rPr>
        <w:t xml:space="preserve"># # # </w:t>
      </w:r>
    </w:p>
    <w:sectPr w:rsidR="00003341" w:rsidRPr="00310D27" w:rsidSect="00310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1"/>
    <w:rsid w:val="00003341"/>
    <w:rsid w:val="000123F1"/>
    <w:rsid w:val="000322E5"/>
    <w:rsid w:val="00077BED"/>
    <w:rsid w:val="0011180A"/>
    <w:rsid w:val="00112AEC"/>
    <w:rsid w:val="00141953"/>
    <w:rsid w:val="00173942"/>
    <w:rsid w:val="001C1D70"/>
    <w:rsid w:val="0020272E"/>
    <w:rsid w:val="002A4508"/>
    <w:rsid w:val="00310D27"/>
    <w:rsid w:val="00312815"/>
    <w:rsid w:val="00320E04"/>
    <w:rsid w:val="003D1E8F"/>
    <w:rsid w:val="00446EB0"/>
    <w:rsid w:val="00473FFF"/>
    <w:rsid w:val="004B3B83"/>
    <w:rsid w:val="005051B8"/>
    <w:rsid w:val="005664F4"/>
    <w:rsid w:val="006351B3"/>
    <w:rsid w:val="0069372C"/>
    <w:rsid w:val="007367C0"/>
    <w:rsid w:val="007B4D34"/>
    <w:rsid w:val="007E18CB"/>
    <w:rsid w:val="007E22EA"/>
    <w:rsid w:val="007F52AB"/>
    <w:rsid w:val="00896B55"/>
    <w:rsid w:val="008B624D"/>
    <w:rsid w:val="0095429F"/>
    <w:rsid w:val="00986DD4"/>
    <w:rsid w:val="009E221E"/>
    <w:rsid w:val="00A217E1"/>
    <w:rsid w:val="00A244AE"/>
    <w:rsid w:val="00A323D9"/>
    <w:rsid w:val="00A86046"/>
    <w:rsid w:val="00AA06CC"/>
    <w:rsid w:val="00AB2CDD"/>
    <w:rsid w:val="00BC6651"/>
    <w:rsid w:val="00C37B60"/>
    <w:rsid w:val="00D93D18"/>
    <w:rsid w:val="00DC6EC8"/>
    <w:rsid w:val="00E144BE"/>
    <w:rsid w:val="00E32369"/>
    <w:rsid w:val="00E338E7"/>
    <w:rsid w:val="00EA2D9B"/>
    <w:rsid w:val="00F33CEB"/>
    <w:rsid w:val="00F37C63"/>
    <w:rsid w:val="00F9369F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219BB"/>
  <w15:chartTrackingRefBased/>
  <w15:docId w15:val="{FBFEF11B-F2AF-423B-BB42-B7ED0B2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B6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33C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ngerOutletsGrandRapi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ger.com/p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ldasclubgr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benton@emailbrave.com" TargetMode="External"/><Relationship Id="rId10" Type="http://schemas.openxmlformats.org/officeDocument/2006/relationships/hyperlink" Target="https://www.tanger.com/grandrapid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tangeroutletsgrandrap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Sarah Wynn Benton</cp:lastModifiedBy>
  <cp:revision>2</cp:revision>
  <dcterms:created xsi:type="dcterms:W3CDTF">2024-09-26T18:22:00Z</dcterms:created>
  <dcterms:modified xsi:type="dcterms:W3CDTF">2024-09-26T18:22:00Z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c7e9c47a-5ab4-4d3f-9df4-62c5dd757814</vt:lpwstr>
  </property>
</Properties>
</file>